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09" w:rsidRDefault="009562E5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6DDA48F2" wp14:editId="6A2D6D44">
            <wp:simplePos x="0" y="0"/>
            <wp:positionH relativeFrom="column">
              <wp:posOffset>1466850</wp:posOffset>
            </wp:positionH>
            <wp:positionV relativeFrom="paragraph">
              <wp:posOffset>-123825</wp:posOffset>
            </wp:positionV>
            <wp:extent cx="1895475" cy="571500"/>
            <wp:effectExtent l="0" t="0" r="9525" b="0"/>
            <wp:wrapNone/>
            <wp:docPr id="6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5BEAA" wp14:editId="1C306E5B">
            <wp:simplePos x="0" y="0"/>
            <wp:positionH relativeFrom="column">
              <wp:posOffset>3286125</wp:posOffset>
            </wp:positionH>
            <wp:positionV relativeFrom="paragraph">
              <wp:posOffset>-123825</wp:posOffset>
            </wp:positionV>
            <wp:extent cx="762000" cy="676275"/>
            <wp:effectExtent l="0" t="0" r="0" b="9525"/>
            <wp:wrapNone/>
            <wp:docPr id="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6506F" wp14:editId="52486EB7">
            <wp:simplePos x="0" y="0"/>
            <wp:positionH relativeFrom="column">
              <wp:posOffset>4067175</wp:posOffset>
            </wp:positionH>
            <wp:positionV relativeFrom="paragraph">
              <wp:posOffset>-123825</wp:posOffset>
            </wp:positionV>
            <wp:extent cx="1762125" cy="781050"/>
            <wp:effectExtent l="0" t="0" r="9525" b="0"/>
            <wp:wrapNone/>
            <wp:docPr id="8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FCC4BC1" wp14:editId="1B830CD3">
            <wp:simplePos x="0" y="0"/>
            <wp:positionH relativeFrom="column">
              <wp:posOffset>-38100</wp:posOffset>
            </wp:positionH>
            <wp:positionV relativeFrom="paragraph">
              <wp:posOffset>-123825</wp:posOffset>
            </wp:positionV>
            <wp:extent cx="1559560" cy="628650"/>
            <wp:effectExtent l="0" t="0" r="2540" b="0"/>
            <wp:wrapNone/>
            <wp:docPr id="5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236320" w:rsidRPr="0061425F">
        <w:t>późn</w:t>
      </w:r>
      <w:proofErr w:type="spellEnd"/>
      <w:r w:rsidR="00236320" w:rsidRPr="0061425F">
        <w:t>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 xml:space="preserve">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1358 oraz z 2016 r. poz. 1203</w:t>
      </w:r>
      <w:r w:rsidR="00B00A71">
        <w:t xml:space="preserve"> i 1948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>z udziałem lokalnej społeczności (Dz. U. poz. 378</w:t>
      </w:r>
      <w:r w:rsidR="00B00A71">
        <w:t xml:space="preserve"> oraz z 2017 r. poz. 5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>
        <w:t>6</w:t>
      </w:r>
      <w:r w:rsidRPr="003B48D4">
        <w:t xml:space="preserve"> r. poz. </w:t>
      </w:r>
      <w:r>
        <w:t>1870</w:t>
      </w:r>
      <w:r w:rsidR="00B00A71">
        <w:t xml:space="preserve">,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>i Rybackiego (Dz. U. poz</w:t>
      </w:r>
      <w:r w:rsidR="001A130A">
        <w:t>.</w:t>
      </w:r>
      <w:r w:rsidR="00ED60CE">
        <w:t xml:space="preserve"> 189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2 lipca 2004 r. o swobodzie </w:t>
      </w:r>
      <w:r w:rsidR="00717DBE">
        <w:t xml:space="preserve">działalności gospodarczej (Dz. U. z 2016 r. poz.1829, z </w:t>
      </w:r>
      <w:proofErr w:type="spellStart"/>
      <w:r w:rsidR="00717DBE">
        <w:t>późn</w:t>
      </w:r>
      <w:proofErr w:type="spellEnd"/>
      <w:r w:rsidR="00717DBE">
        <w:t>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lastRenderedPageBreak/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</w:t>
      </w:r>
      <w:r w:rsidR="009C6F7F">
        <w:lastRenderedPageBreak/>
        <w:t xml:space="preserve">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</w:t>
      </w:r>
      <w:r w:rsidR="00CF2769">
        <w:lastRenderedPageBreak/>
        <w:t xml:space="preserve">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4E304C">
        <w:t>;</w:t>
      </w:r>
    </w:p>
    <w:p w:rsidR="00E85B26" w:rsidRPr="0073784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 stanowiącym załącznik nr 1 do umowy</w:t>
      </w:r>
      <w:r w:rsidR="00CA3895">
        <w:t>,</w:t>
      </w:r>
      <w:r w:rsidR="00F02189" w:rsidRPr="00F02189">
        <w:t xml:space="preserve"> </w:t>
      </w:r>
      <w:r w:rsidR="003D1953">
        <w:t xml:space="preserve">przez złożenie wraz z wnioskiem o płatność co najmniej dwóch ofert otrzymanych przez Beneficjenta dla każdego zadania ujętego w zestawieniu rzeczowo-finansowym operacji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CA3895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 xml:space="preserve">zamówień publicznych (Dz. U. z 2015 r. poz. 2164,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</w:t>
      </w:r>
      <w:r w:rsidRPr="0061425F">
        <w:rPr>
          <w:rFonts w:ascii="Times New Roman" w:hAnsi="Times New Roman" w:cs="Times New Roman"/>
          <w:szCs w:val="24"/>
        </w:rPr>
        <w:lastRenderedPageBreak/>
        <w:t>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lastRenderedPageBreak/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 xml:space="preserve"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</w:t>
      </w:r>
      <w:r w:rsidRPr="00B15B83">
        <w:lastRenderedPageBreak/>
        <w:t>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</w:t>
      </w:r>
      <w:r w:rsidRPr="00666654">
        <w:lastRenderedPageBreak/>
        <w:t xml:space="preserve">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lastRenderedPageBreak/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Zarząd Województwa rozpatruje wniosek o zmianę umowy w terminie 30 dni od dnia złożenia wniosku o zmianę umowy. Wezwanie przez Zarząd Województwa Beneficjenta do wykonania określonych czynności w toku postępowania o zmianę umowy wydłuża </w:t>
      </w:r>
      <w:r w:rsidRPr="0061425F">
        <w:lastRenderedPageBreak/>
        <w:t>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>1. Beneficjent wyraża zgodę na przetwarzanie jego danych osobowych dla celów związanych z realizacją niniejszej umowy zgodnie z ustawą z dnia 29 sierpnia 1997 r. o ochronie danych</w:t>
      </w:r>
      <w:r w:rsidR="004078B0">
        <w:t xml:space="preserve"> </w:t>
      </w:r>
      <w:r w:rsidRPr="00773779">
        <w:t>osobowych (Dz. U. z 20</w:t>
      </w:r>
      <w:r w:rsidR="00632ABF">
        <w:t xml:space="preserve">16 </w:t>
      </w:r>
      <w:r w:rsidR="00230D9F">
        <w:t xml:space="preserve">r. </w:t>
      </w:r>
      <w:r w:rsidR="00632ABF">
        <w:t>poz. 922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D8" w:rsidRDefault="00E247D8">
      <w:r>
        <w:separator/>
      </w:r>
    </w:p>
  </w:endnote>
  <w:endnote w:type="continuationSeparator" w:id="0">
    <w:p w:rsidR="00E247D8" w:rsidRDefault="00E2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F0331">
      <w:rPr>
        <w:b/>
        <w:noProof/>
      </w:rPr>
      <w:t>23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F0331">
      <w:rPr>
        <w:b/>
        <w:noProof/>
      </w:rPr>
      <w:t>23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D8" w:rsidRDefault="00E247D8">
      <w:r>
        <w:separator/>
      </w:r>
    </w:p>
  </w:footnote>
  <w:footnote w:type="continuationSeparator" w:id="0">
    <w:p w:rsidR="00E247D8" w:rsidRDefault="00E247D8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Warunek utworzenia miejsca pracy </w:t>
      </w:r>
      <w:r w:rsidR="00B73B33">
        <w:rPr>
          <w:sz w:val="16"/>
          <w:szCs w:val="16"/>
        </w:rPr>
        <w:t>jest</w:t>
      </w:r>
      <w:r w:rsidR="00640790">
        <w:rPr>
          <w:sz w:val="16"/>
          <w:szCs w:val="16"/>
        </w:rPr>
        <w:t xml:space="preserve"> spełniony</w:t>
      </w:r>
      <w:r w:rsidR="00B73B33">
        <w:rPr>
          <w:sz w:val="16"/>
          <w:szCs w:val="16"/>
        </w:rPr>
        <w:t>,</w:t>
      </w:r>
      <w:r w:rsidR="00640790">
        <w:rPr>
          <w:sz w:val="16"/>
          <w:szCs w:val="16"/>
        </w:rPr>
        <w:t xml:space="preserve"> </w:t>
      </w:r>
      <w:r w:rsidR="00B73B33">
        <w:rPr>
          <w:sz w:val="16"/>
          <w:szCs w:val="16"/>
        </w:rPr>
        <w:t>jeżeli</w:t>
      </w:r>
      <w:r w:rsidR="00640790">
        <w:rPr>
          <w:sz w:val="16"/>
          <w:szCs w:val="16"/>
        </w:rPr>
        <w:t xml:space="preserve"> ogółem</w:t>
      </w:r>
      <w:r w:rsidR="006172C5">
        <w:rPr>
          <w:sz w:val="16"/>
          <w:szCs w:val="16"/>
        </w:rPr>
        <w:t xml:space="preserve"> </w:t>
      </w:r>
      <w:r w:rsidR="00640790">
        <w:rPr>
          <w:sz w:val="16"/>
          <w:szCs w:val="16"/>
        </w:rPr>
        <w:t xml:space="preserve"> zwiększy się łączna liczba </w:t>
      </w:r>
      <w:r w:rsidR="00CA3062">
        <w:rPr>
          <w:sz w:val="16"/>
          <w:szCs w:val="16"/>
        </w:rPr>
        <w:t xml:space="preserve">pracowników </w:t>
      </w:r>
      <w:r w:rsidR="00640790">
        <w:rPr>
          <w:sz w:val="16"/>
          <w:szCs w:val="16"/>
        </w:rPr>
        <w:t xml:space="preserve">zatrudnionych do dnia złożenia wniosku </w:t>
      </w:r>
      <w:r w:rsidR="00EC6949">
        <w:rPr>
          <w:sz w:val="16"/>
          <w:szCs w:val="16"/>
        </w:rPr>
        <w:t xml:space="preserve">o płatność w stosunku do liczby </w:t>
      </w:r>
      <w:r w:rsidR="00CA3062">
        <w:rPr>
          <w:sz w:val="16"/>
          <w:szCs w:val="16"/>
        </w:rPr>
        <w:t xml:space="preserve">pracowników </w:t>
      </w:r>
      <w:r w:rsidR="00EC6949">
        <w:rPr>
          <w:sz w:val="16"/>
          <w:szCs w:val="16"/>
        </w:rPr>
        <w:t>zatrudni</w:t>
      </w:r>
      <w:r w:rsidR="00FE0831">
        <w:rPr>
          <w:sz w:val="16"/>
          <w:szCs w:val="16"/>
        </w:rPr>
        <w:t xml:space="preserve">onych </w:t>
      </w:r>
      <w:r w:rsidR="00EC6949">
        <w:rPr>
          <w:sz w:val="16"/>
          <w:szCs w:val="16"/>
        </w:rPr>
        <w:t>w dniu złożenia wniosku o dofinansowanie.</w:t>
      </w:r>
      <w:r w:rsidR="00B73B33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2"/>
    <w:rsid w:val="0000764B"/>
    <w:rsid w:val="0000788F"/>
    <w:rsid w:val="000109E2"/>
    <w:rsid w:val="00015439"/>
    <w:rsid w:val="00031266"/>
    <w:rsid w:val="00034FCB"/>
    <w:rsid w:val="00037B16"/>
    <w:rsid w:val="0004198E"/>
    <w:rsid w:val="00050BB3"/>
    <w:rsid w:val="00053C21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A4D80"/>
    <w:rsid w:val="003B638E"/>
    <w:rsid w:val="003B6C6E"/>
    <w:rsid w:val="003B6CD1"/>
    <w:rsid w:val="003B7526"/>
    <w:rsid w:val="003C210B"/>
    <w:rsid w:val="003C4C7A"/>
    <w:rsid w:val="003C6944"/>
    <w:rsid w:val="003C789F"/>
    <w:rsid w:val="003D1953"/>
    <w:rsid w:val="003E1E03"/>
    <w:rsid w:val="003E3826"/>
    <w:rsid w:val="003E4178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DD"/>
    <w:rsid w:val="00431DB1"/>
    <w:rsid w:val="00436E5E"/>
    <w:rsid w:val="004436ED"/>
    <w:rsid w:val="0044670A"/>
    <w:rsid w:val="00466AAA"/>
    <w:rsid w:val="00484742"/>
    <w:rsid w:val="00490C10"/>
    <w:rsid w:val="00494787"/>
    <w:rsid w:val="00496235"/>
    <w:rsid w:val="004A794D"/>
    <w:rsid w:val="004B00D5"/>
    <w:rsid w:val="004B2099"/>
    <w:rsid w:val="004C3E80"/>
    <w:rsid w:val="004D3B74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800C4"/>
    <w:rsid w:val="00680740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7DD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7821"/>
    <w:rsid w:val="008501B4"/>
    <w:rsid w:val="00853DD3"/>
    <w:rsid w:val="00872847"/>
    <w:rsid w:val="008743E6"/>
    <w:rsid w:val="00874639"/>
    <w:rsid w:val="00887104"/>
    <w:rsid w:val="00892D15"/>
    <w:rsid w:val="008959EC"/>
    <w:rsid w:val="00896A8D"/>
    <w:rsid w:val="008A3C95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5EA6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D3529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1017"/>
    <w:rsid w:val="00D97722"/>
    <w:rsid w:val="00DA1715"/>
    <w:rsid w:val="00DA426C"/>
    <w:rsid w:val="00DA76F6"/>
    <w:rsid w:val="00DC0ED2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7D8"/>
    <w:rsid w:val="00E24B11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33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600F33-92C2-40DC-B2A5-7311B85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85CC-C809-4BBC-B8DE-2FEDC9AC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6607</Words>
  <Characters>39643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elmann</cp:lastModifiedBy>
  <cp:revision>2</cp:revision>
  <cp:lastPrinted>2017-07-12T10:00:00Z</cp:lastPrinted>
  <dcterms:created xsi:type="dcterms:W3CDTF">2018-06-11T10:44:00Z</dcterms:created>
  <dcterms:modified xsi:type="dcterms:W3CDTF">2018-06-11T10:44:00Z</dcterms:modified>
</cp:coreProperties>
</file>